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404" w:rsidRDefault="00BF5404">
      <w:pPr>
        <w:rPr>
          <w:lang w:val="en-US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56339" w:rsidTr="00A56339">
        <w:tc>
          <w:tcPr>
            <w:tcW w:w="4814" w:type="dxa"/>
          </w:tcPr>
          <w:p w:rsidR="00A56339" w:rsidRPr="001E6E45" w:rsidRDefault="00A56339" w:rsidP="00A56339">
            <w:pPr>
              <w:spacing w:line="276" w:lineRule="auto"/>
              <w:rPr>
                <w:b/>
                <w:sz w:val="20"/>
                <w:szCs w:val="20"/>
              </w:rPr>
            </w:pPr>
            <w:r w:rsidRPr="001E6E45">
              <w:rPr>
                <w:b/>
                <w:color w:val="282972"/>
                <w:sz w:val="20"/>
                <w:szCs w:val="20"/>
              </w:rPr>
              <w:t>KOMMUNEQARFIK SERMERSOOQ</w:t>
            </w:r>
          </w:p>
          <w:p w:rsidR="00A56339" w:rsidRDefault="00A56339" w:rsidP="00A56339">
            <w:pPr>
              <w:pStyle w:val="Overskrift1"/>
              <w:spacing w:line="276" w:lineRule="auto"/>
              <w:ind w:left="0" w:right="14"/>
              <w:outlineLvl w:val="0"/>
              <w:rPr>
                <w:color w:val="282972"/>
                <w:sz w:val="20"/>
                <w:szCs w:val="20"/>
                <w:lang w:val="da-DK"/>
              </w:rPr>
            </w:pPr>
            <w:proofErr w:type="spellStart"/>
            <w:r w:rsidRPr="001E6E45">
              <w:rPr>
                <w:color w:val="282972"/>
                <w:sz w:val="20"/>
                <w:szCs w:val="20"/>
                <w:lang w:val="da-DK"/>
              </w:rPr>
              <w:t>Sanarfinermut</w:t>
            </w:r>
            <w:proofErr w:type="spellEnd"/>
            <w:r w:rsidRPr="001E6E45">
              <w:rPr>
                <w:color w:val="282972"/>
                <w:sz w:val="20"/>
                <w:szCs w:val="20"/>
                <w:lang w:val="da-DK"/>
              </w:rPr>
              <w:t xml:space="preserve"> </w:t>
            </w:r>
            <w:proofErr w:type="spellStart"/>
            <w:r w:rsidRPr="001E6E45">
              <w:rPr>
                <w:color w:val="282972"/>
                <w:sz w:val="20"/>
                <w:szCs w:val="20"/>
                <w:lang w:val="da-DK"/>
              </w:rPr>
              <w:t>Avatangiisinullu</w:t>
            </w:r>
            <w:proofErr w:type="spellEnd"/>
            <w:r w:rsidRPr="001E6E45">
              <w:rPr>
                <w:color w:val="282972"/>
                <w:sz w:val="20"/>
                <w:szCs w:val="20"/>
                <w:lang w:val="da-DK"/>
              </w:rPr>
              <w:t xml:space="preserve"> </w:t>
            </w:r>
            <w:proofErr w:type="spellStart"/>
            <w:r w:rsidRPr="001E6E45">
              <w:rPr>
                <w:color w:val="282972"/>
                <w:sz w:val="20"/>
                <w:szCs w:val="20"/>
                <w:lang w:val="da-DK"/>
              </w:rPr>
              <w:t>Ingerlatsivik</w:t>
            </w:r>
            <w:proofErr w:type="spellEnd"/>
            <w:r w:rsidRPr="001E6E45">
              <w:rPr>
                <w:color w:val="282972"/>
                <w:sz w:val="20"/>
                <w:szCs w:val="20"/>
                <w:lang w:val="da-DK"/>
              </w:rPr>
              <w:t xml:space="preserve"> / </w:t>
            </w:r>
          </w:p>
          <w:p w:rsidR="00A56339" w:rsidRPr="00B26062" w:rsidRDefault="00A56339" w:rsidP="00A56339">
            <w:pPr>
              <w:pStyle w:val="Overskrift1"/>
              <w:spacing w:line="276" w:lineRule="auto"/>
              <w:ind w:left="0" w:right="14"/>
              <w:outlineLvl w:val="0"/>
              <w:rPr>
                <w:color w:val="282972"/>
                <w:sz w:val="20"/>
                <w:szCs w:val="20"/>
                <w:lang w:val="da-DK"/>
              </w:rPr>
            </w:pPr>
            <w:r w:rsidRPr="00B26062">
              <w:rPr>
                <w:color w:val="282972"/>
                <w:sz w:val="20"/>
                <w:szCs w:val="20"/>
                <w:lang w:val="da-DK"/>
              </w:rPr>
              <w:t xml:space="preserve">Anlægs- &amp; Miljøforvaltning </w:t>
            </w:r>
          </w:p>
          <w:p w:rsidR="00A56339" w:rsidRPr="00A56339" w:rsidRDefault="00A56339" w:rsidP="00A56339">
            <w:pPr>
              <w:rPr>
                <w:rFonts w:ascii="Arial" w:hAnsi="Arial" w:cs="Arial"/>
                <w:color w:val="282972"/>
                <w:sz w:val="20"/>
                <w:szCs w:val="20"/>
              </w:rPr>
            </w:pPr>
            <w:proofErr w:type="spellStart"/>
            <w:r w:rsidRPr="00B26062">
              <w:rPr>
                <w:rFonts w:ascii="Arial" w:hAnsi="Arial" w:cs="Arial"/>
                <w:color w:val="282972"/>
                <w:sz w:val="20"/>
                <w:szCs w:val="20"/>
              </w:rPr>
              <w:t>Illoqarfimmik</w:t>
            </w:r>
            <w:proofErr w:type="spellEnd"/>
            <w:r w:rsidRPr="00B26062">
              <w:rPr>
                <w:rFonts w:ascii="Arial" w:hAnsi="Arial" w:cs="Arial"/>
                <w:color w:val="282972"/>
                <w:sz w:val="20"/>
                <w:szCs w:val="20"/>
              </w:rPr>
              <w:t xml:space="preserve"> </w:t>
            </w:r>
            <w:proofErr w:type="spellStart"/>
            <w:r w:rsidRPr="00B26062">
              <w:rPr>
                <w:rFonts w:ascii="Arial" w:hAnsi="Arial" w:cs="Arial"/>
                <w:color w:val="282972"/>
                <w:sz w:val="20"/>
                <w:szCs w:val="20"/>
              </w:rPr>
              <w:t>Inerisaaneq</w:t>
            </w:r>
            <w:proofErr w:type="spellEnd"/>
            <w:r w:rsidRPr="00B26062">
              <w:rPr>
                <w:rFonts w:ascii="Arial" w:hAnsi="Arial" w:cs="Arial"/>
                <w:color w:val="282972"/>
                <w:sz w:val="20"/>
                <w:szCs w:val="20"/>
              </w:rPr>
              <w:t xml:space="preserve"> / By - &amp; Boligudvikling</w:t>
            </w:r>
          </w:p>
        </w:tc>
        <w:tc>
          <w:tcPr>
            <w:tcW w:w="4814" w:type="dxa"/>
          </w:tcPr>
          <w:p w:rsidR="00A56339" w:rsidRPr="004E389F" w:rsidRDefault="00A56339" w:rsidP="00A56339">
            <w:pPr>
              <w:spacing w:before="1" w:line="276" w:lineRule="auto"/>
              <w:ind w:left="118"/>
              <w:jc w:val="right"/>
              <w:rPr>
                <w:color w:val="231F20"/>
                <w:sz w:val="18"/>
                <w:lang w:val="en-US"/>
              </w:rPr>
            </w:pPr>
            <w:proofErr w:type="spellStart"/>
            <w:r>
              <w:rPr>
                <w:color w:val="231F20"/>
                <w:sz w:val="18"/>
                <w:lang w:val="en-US"/>
              </w:rPr>
              <w:t>Ulloq</w:t>
            </w:r>
            <w:proofErr w:type="spellEnd"/>
            <w:r>
              <w:rPr>
                <w:color w:val="231F20"/>
                <w:sz w:val="18"/>
                <w:lang w:val="en-US"/>
              </w:rPr>
              <w:t xml:space="preserve"> / </w:t>
            </w:r>
            <w:proofErr w:type="spellStart"/>
            <w:r>
              <w:rPr>
                <w:color w:val="231F20"/>
                <w:sz w:val="18"/>
                <w:lang w:val="en-US"/>
              </w:rPr>
              <w:t>Dato</w:t>
            </w:r>
            <w:proofErr w:type="spellEnd"/>
            <w:r>
              <w:rPr>
                <w:color w:val="231F20"/>
                <w:sz w:val="18"/>
                <w:lang w:val="en-US"/>
              </w:rPr>
              <w:t xml:space="preserve"> : 01-08</w:t>
            </w:r>
            <w:r w:rsidRPr="004E389F">
              <w:rPr>
                <w:color w:val="231F20"/>
                <w:sz w:val="18"/>
                <w:lang w:val="en-US"/>
              </w:rPr>
              <w:t>-2020</w:t>
            </w:r>
          </w:p>
          <w:p w:rsidR="00A56339" w:rsidRDefault="00A56339" w:rsidP="00A56339">
            <w:pPr>
              <w:spacing w:line="276" w:lineRule="auto"/>
              <w:jc w:val="right"/>
              <w:rPr>
                <w:b/>
                <w:color w:val="282972"/>
                <w:sz w:val="20"/>
                <w:szCs w:val="20"/>
              </w:rPr>
            </w:pPr>
            <w:bookmarkStart w:id="0" w:name="_GoBack"/>
            <w:bookmarkEnd w:id="0"/>
            <w:r w:rsidRPr="004E389F">
              <w:rPr>
                <w:color w:val="231F20"/>
                <w:sz w:val="18"/>
                <w:lang w:val="en-US"/>
              </w:rPr>
              <w:t>Mail: plan@sermersooq.gl</w:t>
            </w:r>
          </w:p>
        </w:tc>
      </w:tr>
    </w:tbl>
    <w:p w:rsidR="00B26062" w:rsidRPr="00B26062" w:rsidRDefault="00B26062" w:rsidP="00B2606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498"/>
      </w:tblGrid>
      <w:tr w:rsidR="00FB32C4" w:rsidTr="0066604C">
        <w:trPr>
          <w:trHeight w:val="555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1F3864" w:themeFill="accent5" w:themeFillShade="80"/>
            <w:vAlign w:val="center"/>
          </w:tcPr>
          <w:p w:rsidR="00FB32C4" w:rsidRPr="00FB32C4" w:rsidRDefault="001822DB" w:rsidP="00117F7C">
            <w:pPr>
              <w:jc w:val="center"/>
              <w:rPr>
                <w:rFonts w:ascii="Arial Black" w:hAnsi="Arial Black"/>
                <w:caps/>
                <w:color w:val="FFFFFF" w:themeColor="background1"/>
                <w:spacing w:val="28"/>
              </w:rPr>
            </w:pPr>
            <w:r>
              <w:rPr>
                <w:rFonts w:ascii="Arial Black" w:hAnsi="Arial Black"/>
                <w:caps/>
                <w:color w:val="FFFFFF" w:themeColor="background1"/>
                <w:spacing w:val="28"/>
              </w:rPr>
              <w:t>projekt</w:t>
            </w:r>
            <w:r w:rsidR="00A665BA">
              <w:rPr>
                <w:rFonts w:ascii="Arial Black" w:hAnsi="Arial Black"/>
                <w:caps/>
                <w:color w:val="FFFFFF" w:themeColor="background1"/>
                <w:spacing w:val="28"/>
              </w:rPr>
              <w:t>ANSØGERS KVALIFIKATIONER</w:t>
            </w:r>
          </w:p>
        </w:tc>
      </w:tr>
      <w:tr w:rsidR="00FB32C4" w:rsidRPr="00A34D8C" w:rsidTr="003F6CE5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FB32C4" w:rsidRPr="00A665BA" w:rsidRDefault="00FB32C4">
            <w:pPr>
              <w:rPr>
                <w:sz w:val="20"/>
                <w:szCs w:val="20"/>
              </w:rPr>
            </w:pPr>
          </w:p>
          <w:p w:rsidR="00412370" w:rsidRPr="000A72A2" w:rsidRDefault="00B77381" w:rsidP="00A665BA">
            <w:pPr>
              <w:rPr>
                <w:sz w:val="20"/>
                <w:szCs w:val="20"/>
              </w:rPr>
            </w:pPr>
            <w:r w:rsidRPr="000A72A2">
              <w:rPr>
                <w:i/>
                <w:sz w:val="20"/>
                <w:szCs w:val="20"/>
              </w:rPr>
              <w:t>Skemaet skal udfyldes</w:t>
            </w:r>
            <w:r w:rsidR="007A5AC4" w:rsidRPr="000A72A2">
              <w:rPr>
                <w:i/>
                <w:sz w:val="20"/>
                <w:szCs w:val="20"/>
              </w:rPr>
              <w:t xml:space="preserve"> af ansøger</w:t>
            </w:r>
            <w:r w:rsidRPr="000A72A2">
              <w:rPr>
                <w:i/>
                <w:sz w:val="20"/>
                <w:szCs w:val="20"/>
              </w:rPr>
              <w:t xml:space="preserve"> i forbindelse med projektansøgninger, for at </w:t>
            </w:r>
            <w:r w:rsidR="005B6E53" w:rsidRPr="000A72A2">
              <w:rPr>
                <w:i/>
                <w:sz w:val="20"/>
                <w:szCs w:val="20"/>
              </w:rPr>
              <w:t xml:space="preserve">sandsynligøre at ansøger har </w:t>
            </w:r>
            <w:r w:rsidR="00513E7B" w:rsidRPr="000A72A2">
              <w:rPr>
                <w:i/>
                <w:sz w:val="20"/>
                <w:szCs w:val="20"/>
              </w:rPr>
              <w:t xml:space="preserve">kompetencer og relevant erfaring </w:t>
            </w:r>
            <w:r w:rsidR="005B6E53" w:rsidRPr="000A72A2">
              <w:rPr>
                <w:i/>
                <w:sz w:val="20"/>
                <w:szCs w:val="20"/>
              </w:rPr>
              <w:t>til at realisere projektet</w:t>
            </w:r>
            <w:r w:rsidR="00A63918" w:rsidRPr="000A72A2">
              <w:rPr>
                <w:i/>
                <w:sz w:val="20"/>
                <w:szCs w:val="20"/>
              </w:rPr>
              <w:t xml:space="preserve">, jf. </w:t>
            </w:r>
            <w:proofErr w:type="spellStart"/>
            <w:r w:rsidR="00A63918" w:rsidRPr="000A72A2">
              <w:rPr>
                <w:i/>
                <w:sz w:val="20"/>
                <w:szCs w:val="20"/>
              </w:rPr>
              <w:t>Inatsisartutlov</w:t>
            </w:r>
            <w:proofErr w:type="spellEnd"/>
            <w:r w:rsidR="00A63918" w:rsidRPr="000A72A2">
              <w:rPr>
                <w:i/>
                <w:sz w:val="20"/>
                <w:szCs w:val="20"/>
              </w:rPr>
              <w:t xml:space="preserve"> nr. 34 af 9. december 2015</w:t>
            </w:r>
            <w:r w:rsidR="005B6E53" w:rsidRPr="000A72A2">
              <w:rPr>
                <w:sz w:val="20"/>
                <w:szCs w:val="20"/>
              </w:rPr>
              <w:t xml:space="preserve">. </w:t>
            </w:r>
          </w:p>
          <w:p w:rsidR="00117F7C" w:rsidRPr="000A72A2" w:rsidRDefault="00117F7C" w:rsidP="00A665BA">
            <w:pPr>
              <w:rPr>
                <w:sz w:val="20"/>
                <w:szCs w:val="20"/>
              </w:rPr>
            </w:pP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9282"/>
            </w:tblGrid>
            <w:tr w:rsidR="000A72A2" w:rsidRPr="000A72A2" w:rsidTr="00F81142">
              <w:trPr>
                <w:trHeight w:val="341"/>
              </w:trPr>
              <w:tc>
                <w:tcPr>
                  <w:tcW w:w="9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F3864" w:themeFill="accent5" w:themeFillShade="80"/>
                </w:tcPr>
                <w:p w:rsidR="00B6529A" w:rsidRPr="000A72A2" w:rsidRDefault="00B6529A" w:rsidP="00B6529A">
                  <w:pPr>
                    <w:rPr>
                      <w:sz w:val="20"/>
                      <w:szCs w:val="20"/>
                    </w:rPr>
                  </w:pPr>
                  <w:r w:rsidRPr="000A72A2">
                    <w:rPr>
                      <w:rFonts w:ascii="Arial Narrow" w:hAnsi="Arial Narrow"/>
                      <w:b/>
                      <w:smallCaps/>
                      <w:spacing w:val="28"/>
                      <w:sz w:val="20"/>
                      <w:szCs w:val="20"/>
                    </w:rPr>
                    <w:t>information om ansøger</w:t>
                  </w:r>
                </w:p>
              </w:tc>
            </w:tr>
          </w:tbl>
          <w:p w:rsidR="0066604C" w:rsidRPr="000A72A2" w:rsidRDefault="00B6529A" w:rsidP="0066604C">
            <w:pPr>
              <w:tabs>
                <w:tab w:val="left" w:pos="4155"/>
              </w:tabs>
              <w:spacing w:before="160" w:line="360" w:lineRule="auto"/>
              <w:rPr>
                <w:sz w:val="20"/>
                <w:szCs w:val="20"/>
              </w:rPr>
            </w:pPr>
            <w:r w:rsidRPr="000A72A2">
              <w:rPr>
                <w:sz w:val="20"/>
                <w:szCs w:val="20"/>
              </w:rPr>
              <w:t xml:space="preserve">Ansøger er et selskab  </w:t>
            </w:r>
            <w:sdt>
              <w:sdtPr>
                <w:rPr>
                  <w:sz w:val="20"/>
                  <w:szCs w:val="20"/>
                </w:rPr>
                <w:id w:val="-52948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72A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6604C" w:rsidRPr="000A72A2">
              <w:rPr>
                <w:sz w:val="20"/>
                <w:szCs w:val="20"/>
              </w:rPr>
              <w:t xml:space="preserve">                    </w:t>
            </w:r>
            <w:r w:rsidRPr="000A72A2">
              <w:rPr>
                <w:sz w:val="20"/>
                <w:szCs w:val="20"/>
              </w:rPr>
              <w:t xml:space="preserve">Ansøger er en person  </w:t>
            </w:r>
            <w:sdt>
              <w:sdtPr>
                <w:rPr>
                  <w:sz w:val="20"/>
                  <w:szCs w:val="20"/>
                </w:rPr>
                <w:id w:val="37967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A72A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A72A2">
              <w:rPr>
                <w:sz w:val="20"/>
                <w:szCs w:val="20"/>
              </w:rPr>
              <w:tab/>
            </w:r>
          </w:p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2919"/>
              <w:gridCol w:w="6353"/>
            </w:tblGrid>
            <w:tr w:rsidR="000A72A2" w:rsidRPr="000A72A2" w:rsidTr="004D0E46">
              <w:tc>
                <w:tcPr>
                  <w:tcW w:w="2972" w:type="dxa"/>
                </w:tcPr>
                <w:p w:rsidR="00B6529A" w:rsidRPr="000A72A2" w:rsidRDefault="00B6529A" w:rsidP="00A665BA">
                  <w:pPr>
                    <w:spacing w:line="276" w:lineRule="auto"/>
                    <w:rPr>
                      <w:rFonts w:ascii="Arial Narrow" w:hAnsi="Arial Narrow"/>
                      <w:b/>
                      <w:smallCaps/>
                      <w:spacing w:val="28"/>
                      <w:sz w:val="20"/>
                      <w:szCs w:val="20"/>
                    </w:rPr>
                  </w:pPr>
                  <w:r w:rsidRPr="000A72A2">
                    <w:rPr>
                      <w:rFonts w:ascii="Arial Narrow" w:hAnsi="Arial Narrow"/>
                      <w:b/>
                      <w:smallCaps/>
                      <w:spacing w:val="28"/>
                      <w:sz w:val="20"/>
                      <w:szCs w:val="20"/>
                    </w:rPr>
                    <w:t>ansøgers navn</w:t>
                  </w:r>
                </w:p>
              </w:tc>
              <w:tc>
                <w:tcPr>
                  <w:tcW w:w="6656" w:type="dxa"/>
                </w:tcPr>
                <w:p w:rsidR="00B6529A" w:rsidRPr="000A72A2" w:rsidRDefault="00B6529A" w:rsidP="00A665BA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A72A2" w:rsidRPr="000A72A2" w:rsidTr="004D0E46">
              <w:tc>
                <w:tcPr>
                  <w:tcW w:w="2972" w:type="dxa"/>
                </w:tcPr>
                <w:p w:rsidR="00B6529A" w:rsidRPr="000A72A2" w:rsidRDefault="00B6529A" w:rsidP="00A665BA">
                  <w:pPr>
                    <w:spacing w:line="276" w:lineRule="auto"/>
                    <w:rPr>
                      <w:rFonts w:ascii="Arial Narrow" w:hAnsi="Arial Narrow"/>
                      <w:b/>
                      <w:smallCaps/>
                      <w:spacing w:val="28"/>
                      <w:sz w:val="20"/>
                      <w:szCs w:val="20"/>
                    </w:rPr>
                  </w:pPr>
                  <w:r w:rsidRPr="000A72A2">
                    <w:rPr>
                      <w:rFonts w:ascii="Arial Narrow" w:hAnsi="Arial Narrow"/>
                      <w:b/>
                      <w:smallCaps/>
                      <w:spacing w:val="28"/>
                      <w:sz w:val="20"/>
                      <w:szCs w:val="20"/>
                    </w:rPr>
                    <w:t>ansøgers adresse</w:t>
                  </w:r>
                </w:p>
              </w:tc>
              <w:tc>
                <w:tcPr>
                  <w:tcW w:w="6656" w:type="dxa"/>
                </w:tcPr>
                <w:p w:rsidR="00B6529A" w:rsidRPr="000A72A2" w:rsidRDefault="00B6529A" w:rsidP="00A665BA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A72A2" w:rsidRPr="000A72A2" w:rsidTr="004D0E46">
              <w:tc>
                <w:tcPr>
                  <w:tcW w:w="2972" w:type="dxa"/>
                </w:tcPr>
                <w:p w:rsidR="00B6529A" w:rsidRPr="000A72A2" w:rsidRDefault="00B6529A" w:rsidP="00A665BA">
                  <w:pPr>
                    <w:spacing w:line="276" w:lineRule="auto"/>
                    <w:rPr>
                      <w:rFonts w:ascii="Arial Narrow" w:hAnsi="Arial Narrow"/>
                      <w:b/>
                      <w:smallCaps/>
                      <w:spacing w:val="28"/>
                      <w:sz w:val="20"/>
                      <w:szCs w:val="20"/>
                    </w:rPr>
                  </w:pPr>
                  <w:r w:rsidRPr="000A72A2">
                    <w:rPr>
                      <w:rFonts w:ascii="Arial Narrow" w:hAnsi="Arial Narrow"/>
                      <w:b/>
                      <w:smallCaps/>
                      <w:spacing w:val="28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6656" w:type="dxa"/>
                </w:tcPr>
                <w:p w:rsidR="00B6529A" w:rsidRPr="000A72A2" w:rsidRDefault="00B6529A" w:rsidP="00A665BA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A72A2" w:rsidRPr="000A72A2" w:rsidTr="000A72A2">
              <w:trPr>
                <w:trHeight w:val="70"/>
              </w:trPr>
              <w:tc>
                <w:tcPr>
                  <w:tcW w:w="2972" w:type="dxa"/>
                </w:tcPr>
                <w:p w:rsidR="00B6529A" w:rsidRPr="000A72A2" w:rsidRDefault="00B6529A" w:rsidP="00A665BA">
                  <w:pPr>
                    <w:spacing w:line="276" w:lineRule="auto"/>
                    <w:rPr>
                      <w:rFonts w:ascii="Arial Narrow" w:hAnsi="Arial Narrow"/>
                      <w:b/>
                      <w:smallCaps/>
                      <w:spacing w:val="28"/>
                      <w:sz w:val="20"/>
                      <w:szCs w:val="20"/>
                    </w:rPr>
                  </w:pPr>
                  <w:r w:rsidRPr="000A72A2">
                    <w:rPr>
                      <w:rFonts w:ascii="Arial Narrow" w:hAnsi="Arial Narrow"/>
                      <w:b/>
                      <w:smallCaps/>
                      <w:spacing w:val="28"/>
                      <w:sz w:val="20"/>
                      <w:szCs w:val="20"/>
                    </w:rPr>
                    <w:t>cvr-nummer</w:t>
                  </w:r>
                </w:p>
              </w:tc>
              <w:tc>
                <w:tcPr>
                  <w:tcW w:w="6656" w:type="dxa"/>
                </w:tcPr>
                <w:p w:rsidR="00B6529A" w:rsidRPr="000A72A2" w:rsidRDefault="00B6529A" w:rsidP="00A665BA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0A72A2" w:rsidRPr="000A72A2" w:rsidTr="004D0E46">
              <w:tc>
                <w:tcPr>
                  <w:tcW w:w="2972" w:type="dxa"/>
                </w:tcPr>
                <w:p w:rsidR="00B6529A" w:rsidRPr="000A72A2" w:rsidRDefault="00B6529A" w:rsidP="00A665BA">
                  <w:pPr>
                    <w:spacing w:line="276" w:lineRule="auto"/>
                    <w:rPr>
                      <w:rFonts w:ascii="Arial Narrow" w:hAnsi="Arial Narrow"/>
                      <w:b/>
                      <w:smallCaps/>
                      <w:spacing w:val="28"/>
                      <w:sz w:val="20"/>
                      <w:szCs w:val="20"/>
                    </w:rPr>
                  </w:pPr>
                  <w:r w:rsidRPr="000A72A2">
                    <w:rPr>
                      <w:rFonts w:ascii="Arial Narrow" w:hAnsi="Arial Narrow"/>
                      <w:b/>
                      <w:smallCaps/>
                      <w:spacing w:val="28"/>
                      <w:sz w:val="20"/>
                      <w:szCs w:val="20"/>
                    </w:rPr>
                    <w:t>underrådgivere</w:t>
                  </w:r>
                </w:p>
              </w:tc>
              <w:tc>
                <w:tcPr>
                  <w:tcW w:w="6656" w:type="dxa"/>
                </w:tcPr>
                <w:p w:rsidR="00B6529A" w:rsidRPr="000A72A2" w:rsidRDefault="00B6529A" w:rsidP="00A665BA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6529A" w:rsidRPr="00A34D8C" w:rsidRDefault="00B6529A" w:rsidP="000443FB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F269AF" w:rsidRDefault="00F269AF" w:rsidP="009F1392">
      <w:pPr>
        <w:rPr>
          <w:rFonts w:asciiTheme="majorHAnsi" w:hAnsiTheme="majorHAnsi" w:cstheme="majorHAnsi"/>
          <w:i/>
        </w:rPr>
      </w:pPr>
    </w:p>
    <w:tbl>
      <w:tblPr>
        <w:tblStyle w:val="Tabel-Gitter"/>
        <w:tblW w:w="9251" w:type="dxa"/>
        <w:tblInd w:w="137" w:type="dxa"/>
        <w:tblLook w:val="04A0" w:firstRow="1" w:lastRow="0" w:firstColumn="1" w:lastColumn="0" w:noHBand="0" w:noVBand="1"/>
      </w:tblPr>
      <w:tblGrid>
        <w:gridCol w:w="567"/>
        <w:gridCol w:w="4536"/>
        <w:gridCol w:w="4148"/>
      </w:tblGrid>
      <w:tr w:rsidR="00F269AF" w:rsidRPr="00A665BA" w:rsidTr="004A4FEF">
        <w:trPr>
          <w:trHeight w:val="313"/>
        </w:trPr>
        <w:tc>
          <w:tcPr>
            <w:tcW w:w="9251" w:type="dxa"/>
            <w:gridSpan w:val="3"/>
            <w:shd w:val="clear" w:color="auto" w:fill="1F3864" w:themeFill="accent5" w:themeFillShade="80"/>
            <w:vAlign w:val="center"/>
          </w:tcPr>
          <w:p w:rsidR="00F269AF" w:rsidRPr="00A665BA" w:rsidRDefault="00F269AF" w:rsidP="004A4FEF">
            <w:pPr>
              <w:rPr>
                <w:i/>
                <w:strike/>
                <w:sz w:val="20"/>
                <w:szCs w:val="20"/>
              </w:rPr>
            </w:pPr>
            <w:r w:rsidRPr="00F81142">
              <w:rPr>
                <w:rFonts w:ascii="Arial Narrow" w:hAnsi="Arial Narrow"/>
                <w:b/>
                <w:smallCaps/>
                <w:spacing w:val="28"/>
                <w:sz w:val="20"/>
                <w:szCs w:val="20"/>
              </w:rPr>
              <w:t>ansøgers kvalifikationer</w:t>
            </w:r>
          </w:p>
        </w:tc>
      </w:tr>
      <w:tr w:rsidR="00F269AF" w:rsidRPr="00A665BA" w:rsidTr="004A4FEF">
        <w:tc>
          <w:tcPr>
            <w:tcW w:w="567" w:type="dxa"/>
          </w:tcPr>
          <w:p w:rsidR="00F269AF" w:rsidRPr="00E40764" w:rsidRDefault="00F269AF" w:rsidP="004A4FEF">
            <w:pPr>
              <w:ind w:left="22"/>
              <w:rPr>
                <w:rFonts w:ascii="Arial Narrow" w:hAnsi="Arial Narrow"/>
                <w:b/>
                <w:smallCaps/>
                <w:spacing w:val="28"/>
                <w:sz w:val="20"/>
                <w:szCs w:val="20"/>
              </w:rPr>
            </w:pPr>
            <w:r w:rsidRPr="00E40764">
              <w:rPr>
                <w:rFonts w:ascii="Arial Narrow" w:hAnsi="Arial Narrow"/>
                <w:b/>
                <w:smallCaps/>
                <w:spacing w:val="28"/>
                <w:sz w:val="20"/>
                <w:szCs w:val="20"/>
              </w:rPr>
              <w:t>1.</w:t>
            </w:r>
          </w:p>
          <w:p w:rsidR="00F269AF" w:rsidRPr="00E40764" w:rsidRDefault="00F269AF" w:rsidP="004A4FE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269AF" w:rsidRPr="00E40764" w:rsidRDefault="00F269AF" w:rsidP="004A4FEF">
            <w:pPr>
              <w:ind w:left="22"/>
              <w:rPr>
                <w:rFonts w:ascii="Arial Narrow" w:hAnsi="Arial Narrow"/>
                <w:b/>
                <w:smallCaps/>
                <w:spacing w:val="28"/>
                <w:sz w:val="20"/>
                <w:szCs w:val="20"/>
              </w:rPr>
            </w:pPr>
            <w:r w:rsidRPr="00E40764">
              <w:rPr>
                <w:rFonts w:ascii="Arial Narrow" w:hAnsi="Arial Narrow"/>
                <w:b/>
                <w:smallCaps/>
                <w:spacing w:val="28"/>
                <w:sz w:val="20"/>
                <w:szCs w:val="20"/>
              </w:rPr>
              <w:t>redegørelse af</w:t>
            </w:r>
            <w:r w:rsidR="00E322EF" w:rsidRPr="00E40764">
              <w:rPr>
                <w:rFonts w:ascii="Arial Narrow" w:hAnsi="Arial Narrow"/>
                <w:b/>
                <w:smallCaps/>
                <w:spacing w:val="28"/>
                <w:sz w:val="20"/>
                <w:szCs w:val="20"/>
              </w:rPr>
              <w:t xml:space="preserve"> ansøgers</w:t>
            </w:r>
            <w:r w:rsidRPr="00E40764">
              <w:rPr>
                <w:rFonts w:ascii="Arial Narrow" w:hAnsi="Arial Narrow"/>
                <w:b/>
                <w:smallCaps/>
                <w:spacing w:val="28"/>
                <w:sz w:val="20"/>
                <w:szCs w:val="20"/>
              </w:rPr>
              <w:t xml:space="preserve"> kompetencer og relevant</w:t>
            </w:r>
            <w:r w:rsidR="00E322EF" w:rsidRPr="00E40764">
              <w:rPr>
                <w:rFonts w:ascii="Arial Narrow" w:hAnsi="Arial Narrow"/>
                <w:b/>
                <w:smallCaps/>
                <w:spacing w:val="28"/>
                <w:sz w:val="20"/>
                <w:szCs w:val="20"/>
              </w:rPr>
              <w:t>e</w:t>
            </w:r>
            <w:r w:rsidRPr="00E40764">
              <w:rPr>
                <w:rFonts w:ascii="Arial Narrow" w:hAnsi="Arial Narrow"/>
                <w:b/>
                <w:smallCaps/>
                <w:spacing w:val="28"/>
                <w:sz w:val="20"/>
                <w:szCs w:val="20"/>
              </w:rPr>
              <w:t xml:space="preserve"> erfaring</w:t>
            </w:r>
            <w:r w:rsidRPr="00E40764">
              <w:rPr>
                <w:sz w:val="20"/>
                <w:szCs w:val="20"/>
              </w:rPr>
              <w:t xml:space="preserve"> </w:t>
            </w:r>
          </w:p>
          <w:p w:rsidR="00F269AF" w:rsidRPr="00E40764" w:rsidRDefault="00F269AF" w:rsidP="004A4FEF">
            <w:pPr>
              <w:rPr>
                <w:sz w:val="20"/>
                <w:szCs w:val="20"/>
              </w:rPr>
            </w:pPr>
          </w:p>
          <w:p w:rsidR="00F269AF" w:rsidRPr="00E40764" w:rsidRDefault="00F269AF" w:rsidP="004A4FEF">
            <w:pPr>
              <w:rPr>
                <w:i/>
                <w:sz w:val="20"/>
                <w:szCs w:val="20"/>
              </w:rPr>
            </w:pPr>
            <w:r w:rsidRPr="00E40764">
              <w:rPr>
                <w:i/>
                <w:sz w:val="20"/>
                <w:szCs w:val="20"/>
              </w:rPr>
              <w:t xml:space="preserve">Her beskrives ansøgers erfaring og kompetencer </w:t>
            </w:r>
            <w:r w:rsidR="00CC30E7" w:rsidRPr="00E40764">
              <w:rPr>
                <w:i/>
                <w:sz w:val="20"/>
                <w:szCs w:val="20"/>
              </w:rPr>
              <w:t xml:space="preserve">inden for projektudvikling. </w:t>
            </w:r>
          </w:p>
          <w:p w:rsidR="00F269AF" w:rsidRPr="00E40764" w:rsidRDefault="00F269AF" w:rsidP="004A4FEF">
            <w:pPr>
              <w:rPr>
                <w:i/>
                <w:sz w:val="20"/>
                <w:szCs w:val="20"/>
              </w:rPr>
            </w:pPr>
          </w:p>
        </w:tc>
        <w:tc>
          <w:tcPr>
            <w:tcW w:w="4148" w:type="dxa"/>
          </w:tcPr>
          <w:p w:rsidR="00F269AF" w:rsidRPr="00A665BA" w:rsidRDefault="00F269AF" w:rsidP="00CC30E7">
            <w:pPr>
              <w:rPr>
                <w:sz w:val="20"/>
                <w:szCs w:val="20"/>
              </w:rPr>
            </w:pPr>
          </w:p>
        </w:tc>
      </w:tr>
      <w:tr w:rsidR="00F269AF" w:rsidRPr="00A665BA" w:rsidTr="004A4FEF">
        <w:tc>
          <w:tcPr>
            <w:tcW w:w="567" w:type="dxa"/>
          </w:tcPr>
          <w:p w:rsidR="00F269AF" w:rsidRPr="00E40764" w:rsidRDefault="00C02004" w:rsidP="004A4FEF">
            <w:pPr>
              <w:ind w:left="22"/>
              <w:rPr>
                <w:rFonts w:ascii="Arial Narrow" w:hAnsi="Arial Narrow"/>
                <w:b/>
                <w:smallCaps/>
                <w:spacing w:val="28"/>
                <w:sz w:val="20"/>
                <w:szCs w:val="20"/>
              </w:rPr>
            </w:pPr>
            <w:r w:rsidRPr="00E40764">
              <w:rPr>
                <w:rFonts w:ascii="Arial Narrow" w:hAnsi="Arial Narrow"/>
                <w:b/>
                <w:smallCaps/>
                <w:spacing w:val="28"/>
                <w:sz w:val="20"/>
                <w:szCs w:val="20"/>
              </w:rPr>
              <w:t>2.</w:t>
            </w:r>
          </w:p>
        </w:tc>
        <w:tc>
          <w:tcPr>
            <w:tcW w:w="4536" w:type="dxa"/>
          </w:tcPr>
          <w:p w:rsidR="00E322EF" w:rsidRPr="00E40764" w:rsidRDefault="00E322EF" w:rsidP="00E40764">
            <w:pPr>
              <w:rPr>
                <w:sz w:val="20"/>
                <w:szCs w:val="20"/>
              </w:rPr>
            </w:pPr>
            <w:r w:rsidRPr="00E40764">
              <w:rPr>
                <w:rFonts w:ascii="Arial Narrow" w:hAnsi="Arial Narrow"/>
                <w:b/>
                <w:smallCaps/>
                <w:spacing w:val="28"/>
                <w:sz w:val="20"/>
                <w:szCs w:val="20"/>
              </w:rPr>
              <w:t>redegørelse af underrådgiveres kompetencer og relevante erfaring</w:t>
            </w:r>
            <w:r w:rsidRPr="00E40764">
              <w:rPr>
                <w:sz w:val="20"/>
                <w:szCs w:val="20"/>
              </w:rPr>
              <w:t xml:space="preserve"> </w:t>
            </w:r>
          </w:p>
          <w:p w:rsidR="00E322EF" w:rsidRPr="00E40764" w:rsidRDefault="00E322EF" w:rsidP="00E322EF">
            <w:pPr>
              <w:ind w:left="22"/>
              <w:rPr>
                <w:sz w:val="20"/>
                <w:szCs w:val="20"/>
              </w:rPr>
            </w:pPr>
          </w:p>
          <w:p w:rsidR="00E322EF" w:rsidRPr="00E40764" w:rsidRDefault="00E322EF" w:rsidP="00E322EF">
            <w:pPr>
              <w:rPr>
                <w:i/>
                <w:sz w:val="20"/>
                <w:szCs w:val="20"/>
              </w:rPr>
            </w:pPr>
            <w:r w:rsidRPr="00E40764">
              <w:rPr>
                <w:i/>
                <w:sz w:val="20"/>
                <w:szCs w:val="20"/>
              </w:rPr>
              <w:t>Her beskrives underrådgiveres erfaring og kompetencer inden for projektudvikling.</w:t>
            </w:r>
          </w:p>
          <w:p w:rsidR="00F269AF" w:rsidRPr="00E40764" w:rsidRDefault="00F269AF" w:rsidP="004A4FEF">
            <w:pPr>
              <w:ind w:left="22"/>
              <w:rPr>
                <w:rFonts w:ascii="Arial Narrow" w:hAnsi="Arial Narrow"/>
                <w:b/>
                <w:smallCaps/>
                <w:spacing w:val="28"/>
                <w:sz w:val="20"/>
                <w:szCs w:val="20"/>
              </w:rPr>
            </w:pPr>
          </w:p>
        </w:tc>
        <w:tc>
          <w:tcPr>
            <w:tcW w:w="4148" w:type="dxa"/>
          </w:tcPr>
          <w:p w:rsidR="00F269AF" w:rsidRPr="00A665BA" w:rsidRDefault="00F269AF" w:rsidP="00E322EF">
            <w:pPr>
              <w:rPr>
                <w:sz w:val="20"/>
                <w:szCs w:val="20"/>
              </w:rPr>
            </w:pPr>
          </w:p>
        </w:tc>
      </w:tr>
      <w:tr w:rsidR="00F269AF" w:rsidRPr="00A665BA" w:rsidTr="004A4FEF">
        <w:tc>
          <w:tcPr>
            <w:tcW w:w="567" w:type="dxa"/>
          </w:tcPr>
          <w:p w:rsidR="00F269AF" w:rsidRPr="00E40764" w:rsidRDefault="00C02004" w:rsidP="004A4FEF">
            <w:pPr>
              <w:ind w:left="22"/>
              <w:rPr>
                <w:rFonts w:ascii="Arial Narrow" w:hAnsi="Arial Narrow"/>
                <w:b/>
                <w:smallCaps/>
                <w:spacing w:val="28"/>
                <w:sz w:val="20"/>
                <w:szCs w:val="20"/>
              </w:rPr>
            </w:pPr>
            <w:r w:rsidRPr="00E40764">
              <w:rPr>
                <w:rFonts w:ascii="Arial Narrow" w:hAnsi="Arial Narrow"/>
                <w:b/>
                <w:smallCaps/>
                <w:spacing w:val="28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F269AF" w:rsidRPr="00E40764" w:rsidRDefault="00F269AF" w:rsidP="004A4FEF">
            <w:pPr>
              <w:ind w:left="22"/>
              <w:rPr>
                <w:rFonts w:ascii="Arial Narrow" w:hAnsi="Arial Narrow"/>
                <w:b/>
                <w:smallCaps/>
                <w:spacing w:val="28"/>
                <w:sz w:val="20"/>
                <w:szCs w:val="20"/>
              </w:rPr>
            </w:pPr>
            <w:r w:rsidRPr="00E40764">
              <w:rPr>
                <w:rFonts w:ascii="Arial Narrow" w:hAnsi="Arial Narrow"/>
                <w:b/>
                <w:smallCaps/>
                <w:spacing w:val="28"/>
                <w:sz w:val="20"/>
                <w:szCs w:val="20"/>
              </w:rPr>
              <w:t>redegørelse af relevante projekter de sidste 10 år</w:t>
            </w:r>
          </w:p>
          <w:p w:rsidR="00F269AF" w:rsidRPr="00E40764" w:rsidRDefault="00F269AF" w:rsidP="004A4FEF">
            <w:pPr>
              <w:ind w:left="22"/>
              <w:rPr>
                <w:rFonts w:ascii="Arial Narrow" w:hAnsi="Arial Narrow"/>
                <w:b/>
                <w:smallCaps/>
                <w:spacing w:val="28"/>
                <w:sz w:val="20"/>
                <w:szCs w:val="20"/>
              </w:rPr>
            </w:pPr>
          </w:p>
          <w:p w:rsidR="00F269AF" w:rsidRPr="00E40764" w:rsidRDefault="00F269AF" w:rsidP="004A4FEF">
            <w:pPr>
              <w:ind w:left="22"/>
              <w:rPr>
                <w:i/>
                <w:sz w:val="20"/>
                <w:szCs w:val="20"/>
              </w:rPr>
            </w:pPr>
            <w:r w:rsidRPr="00E40764">
              <w:rPr>
                <w:i/>
                <w:sz w:val="20"/>
                <w:szCs w:val="20"/>
              </w:rPr>
              <w:t xml:space="preserve">Her beskrives relevante </w:t>
            </w:r>
            <w:r w:rsidR="00CC30E7" w:rsidRPr="00E40764">
              <w:rPr>
                <w:i/>
                <w:sz w:val="20"/>
                <w:szCs w:val="20"/>
              </w:rPr>
              <w:t>reference</w:t>
            </w:r>
            <w:r w:rsidRPr="00E40764">
              <w:rPr>
                <w:i/>
                <w:sz w:val="20"/>
                <w:szCs w:val="20"/>
              </w:rPr>
              <w:t>projekt</w:t>
            </w:r>
            <w:r w:rsidR="00CC30E7" w:rsidRPr="00E40764">
              <w:rPr>
                <w:i/>
                <w:sz w:val="20"/>
                <w:szCs w:val="20"/>
              </w:rPr>
              <w:t xml:space="preserve">er af lignende karakter </w:t>
            </w:r>
            <w:r w:rsidRPr="00E40764">
              <w:rPr>
                <w:i/>
                <w:sz w:val="20"/>
                <w:szCs w:val="20"/>
              </w:rPr>
              <w:t>i</w:t>
            </w:r>
            <w:r w:rsidR="00CC30E7" w:rsidRPr="00E40764">
              <w:rPr>
                <w:i/>
                <w:sz w:val="20"/>
                <w:szCs w:val="20"/>
              </w:rPr>
              <w:t xml:space="preserve"> et</w:t>
            </w:r>
            <w:r w:rsidRPr="00E40764">
              <w:rPr>
                <w:i/>
                <w:sz w:val="20"/>
                <w:szCs w:val="20"/>
              </w:rPr>
              <w:t xml:space="preserve"> samfund, klima og miljø som det grønlandske</w:t>
            </w:r>
            <w:r w:rsidR="00CC30E7" w:rsidRPr="00E40764">
              <w:rPr>
                <w:i/>
                <w:sz w:val="20"/>
                <w:szCs w:val="20"/>
              </w:rPr>
              <w:t xml:space="preserve">. </w:t>
            </w:r>
          </w:p>
          <w:p w:rsidR="00F269AF" w:rsidRPr="00E40764" w:rsidRDefault="00F269AF" w:rsidP="004A4FEF">
            <w:pPr>
              <w:ind w:left="22"/>
              <w:rPr>
                <w:rFonts w:ascii="Arial Narrow" w:hAnsi="Arial Narrow"/>
                <w:b/>
                <w:i/>
                <w:smallCaps/>
                <w:spacing w:val="28"/>
                <w:sz w:val="20"/>
                <w:szCs w:val="20"/>
              </w:rPr>
            </w:pPr>
          </w:p>
        </w:tc>
        <w:tc>
          <w:tcPr>
            <w:tcW w:w="4148" w:type="dxa"/>
          </w:tcPr>
          <w:p w:rsidR="00F269AF" w:rsidRPr="0088462B" w:rsidRDefault="00F269AF" w:rsidP="00C02004">
            <w:pPr>
              <w:rPr>
                <w:i/>
                <w:sz w:val="20"/>
                <w:szCs w:val="20"/>
              </w:rPr>
            </w:pPr>
          </w:p>
        </w:tc>
      </w:tr>
      <w:tr w:rsidR="00F269AF" w:rsidRPr="00A665BA" w:rsidTr="004A4FEF">
        <w:tc>
          <w:tcPr>
            <w:tcW w:w="567" w:type="dxa"/>
          </w:tcPr>
          <w:p w:rsidR="00F269AF" w:rsidRPr="00E40764" w:rsidRDefault="00E930D0" w:rsidP="004A4FEF">
            <w:pPr>
              <w:ind w:left="22"/>
              <w:rPr>
                <w:rFonts w:ascii="Arial Narrow" w:hAnsi="Arial Narrow"/>
                <w:b/>
                <w:smallCaps/>
                <w:spacing w:val="28"/>
                <w:sz w:val="20"/>
                <w:szCs w:val="20"/>
              </w:rPr>
            </w:pPr>
            <w:r w:rsidRPr="00E40764">
              <w:rPr>
                <w:rFonts w:ascii="Arial Narrow" w:hAnsi="Arial Narrow"/>
                <w:b/>
                <w:smallCaps/>
                <w:spacing w:val="28"/>
                <w:sz w:val="20"/>
                <w:szCs w:val="20"/>
              </w:rPr>
              <w:t>4</w:t>
            </w:r>
            <w:r w:rsidR="00F269AF" w:rsidRPr="00E40764">
              <w:rPr>
                <w:rFonts w:ascii="Arial Narrow" w:hAnsi="Arial Narrow"/>
                <w:b/>
                <w:smallCaps/>
                <w:spacing w:val="28"/>
                <w:sz w:val="20"/>
                <w:szCs w:val="20"/>
              </w:rPr>
              <w:t>.</w:t>
            </w:r>
          </w:p>
          <w:p w:rsidR="00F269AF" w:rsidRPr="00E40764" w:rsidRDefault="00F269AF" w:rsidP="004A4FEF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269AF" w:rsidRPr="00E40764" w:rsidRDefault="00F269AF" w:rsidP="004A4FEF">
            <w:pPr>
              <w:rPr>
                <w:rFonts w:ascii="Arial Narrow" w:hAnsi="Arial Narrow"/>
                <w:b/>
                <w:smallCaps/>
                <w:spacing w:val="28"/>
                <w:sz w:val="20"/>
                <w:szCs w:val="20"/>
              </w:rPr>
            </w:pPr>
            <w:r w:rsidRPr="00E40764">
              <w:rPr>
                <w:rFonts w:ascii="Arial Narrow" w:hAnsi="Arial Narrow"/>
                <w:b/>
                <w:smallCaps/>
                <w:spacing w:val="28"/>
                <w:sz w:val="20"/>
                <w:szCs w:val="20"/>
              </w:rPr>
              <w:t xml:space="preserve">redegørelse for </w:t>
            </w:r>
            <w:r w:rsidR="00E40764" w:rsidRPr="00E40764">
              <w:rPr>
                <w:rFonts w:ascii="Arial Narrow" w:hAnsi="Arial Narrow"/>
                <w:b/>
                <w:smallCaps/>
                <w:spacing w:val="28"/>
                <w:sz w:val="20"/>
                <w:szCs w:val="20"/>
              </w:rPr>
              <w:t>gennemførelse af projektforslaget</w:t>
            </w:r>
          </w:p>
          <w:p w:rsidR="00D831A2" w:rsidRPr="00E40764" w:rsidRDefault="00D831A2" w:rsidP="00D831A2">
            <w:pPr>
              <w:rPr>
                <w:i/>
                <w:sz w:val="20"/>
                <w:szCs w:val="20"/>
              </w:rPr>
            </w:pPr>
          </w:p>
          <w:p w:rsidR="00F269AF" w:rsidRDefault="00D831A2" w:rsidP="00DB3ED5">
            <w:pPr>
              <w:rPr>
                <w:i/>
                <w:sz w:val="20"/>
                <w:szCs w:val="20"/>
              </w:rPr>
            </w:pPr>
            <w:r w:rsidRPr="00E40764">
              <w:rPr>
                <w:i/>
                <w:sz w:val="20"/>
                <w:szCs w:val="20"/>
              </w:rPr>
              <w:t xml:space="preserve">Her beskrives hvordan ansøger og underrådgivere med hver sine kompetencer vil </w:t>
            </w:r>
            <w:r w:rsidR="00DB3ED5">
              <w:rPr>
                <w:i/>
                <w:sz w:val="20"/>
                <w:szCs w:val="20"/>
              </w:rPr>
              <w:t>realisere</w:t>
            </w:r>
            <w:r w:rsidRPr="00E40764">
              <w:rPr>
                <w:i/>
                <w:sz w:val="20"/>
                <w:szCs w:val="20"/>
              </w:rPr>
              <w:t xml:space="preserve"> projektforslaget. </w:t>
            </w:r>
          </w:p>
          <w:p w:rsidR="006020C0" w:rsidRPr="00E40764" w:rsidRDefault="006020C0" w:rsidP="00DB3ED5">
            <w:pPr>
              <w:rPr>
                <w:i/>
                <w:sz w:val="20"/>
                <w:szCs w:val="20"/>
              </w:rPr>
            </w:pPr>
          </w:p>
        </w:tc>
        <w:tc>
          <w:tcPr>
            <w:tcW w:w="4148" w:type="dxa"/>
          </w:tcPr>
          <w:p w:rsidR="00D831A2" w:rsidRPr="00E40764" w:rsidRDefault="00D831A2" w:rsidP="00D831A2">
            <w:pPr>
              <w:rPr>
                <w:b/>
                <w:i/>
                <w:sz w:val="20"/>
                <w:szCs w:val="20"/>
                <w:highlight w:val="yellow"/>
              </w:rPr>
            </w:pPr>
          </w:p>
          <w:p w:rsidR="00F269AF" w:rsidRPr="00E40764" w:rsidRDefault="00F269AF" w:rsidP="004A4FEF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E40764" w:rsidRPr="00CD6FB8" w:rsidRDefault="00E40764" w:rsidP="009F1392">
      <w:pPr>
        <w:rPr>
          <w:rFonts w:asciiTheme="majorHAnsi" w:hAnsiTheme="majorHAnsi" w:cstheme="majorHAnsi"/>
          <w:i/>
        </w:rPr>
      </w:pPr>
    </w:p>
    <w:sectPr w:rsidR="00E40764" w:rsidRPr="00CD6FB8" w:rsidSect="00B26062">
      <w:headerReference w:type="default" r:id="rId8"/>
      <w:pgSz w:w="11906" w:h="16838"/>
      <w:pgMar w:top="-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105" w:rsidRDefault="00763105" w:rsidP="00763105">
      <w:pPr>
        <w:spacing w:after="0" w:line="240" w:lineRule="auto"/>
      </w:pPr>
      <w:r>
        <w:separator/>
      </w:r>
    </w:p>
  </w:endnote>
  <w:endnote w:type="continuationSeparator" w:id="0">
    <w:p w:rsidR="00763105" w:rsidRDefault="00763105" w:rsidP="00763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105" w:rsidRDefault="00763105" w:rsidP="00763105">
      <w:pPr>
        <w:spacing w:after="0" w:line="240" w:lineRule="auto"/>
      </w:pPr>
      <w:r>
        <w:separator/>
      </w:r>
    </w:p>
  </w:footnote>
  <w:footnote w:type="continuationSeparator" w:id="0">
    <w:p w:rsidR="00763105" w:rsidRDefault="00763105" w:rsidP="00763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105" w:rsidRDefault="00763105" w:rsidP="00763105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4D26"/>
    <w:multiLevelType w:val="multilevel"/>
    <w:tmpl w:val="0464E2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215D7B"/>
    <w:multiLevelType w:val="hybridMultilevel"/>
    <w:tmpl w:val="FF6C9A02"/>
    <w:lvl w:ilvl="0" w:tplc="88F81F7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2174"/>
    <w:multiLevelType w:val="hybridMultilevel"/>
    <w:tmpl w:val="93BABD02"/>
    <w:lvl w:ilvl="0" w:tplc="A3627A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D00005"/>
    <w:multiLevelType w:val="hybridMultilevel"/>
    <w:tmpl w:val="786078CE"/>
    <w:lvl w:ilvl="0" w:tplc="88F81F7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357D5"/>
    <w:multiLevelType w:val="multilevel"/>
    <w:tmpl w:val="892263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751B5D"/>
    <w:multiLevelType w:val="multilevel"/>
    <w:tmpl w:val="825696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CC142C"/>
    <w:multiLevelType w:val="multilevel"/>
    <w:tmpl w:val="825696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AF4CB5"/>
    <w:multiLevelType w:val="multilevel"/>
    <w:tmpl w:val="0464E2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4B59D7"/>
    <w:multiLevelType w:val="hybridMultilevel"/>
    <w:tmpl w:val="06CC1B0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D2417"/>
    <w:multiLevelType w:val="hybridMultilevel"/>
    <w:tmpl w:val="8076B22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D0D7D"/>
    <w:multiLevelType w:val="hybridMultilevel"/>
    <w:tmpl w:val="A3A8F0DA"/>
    <w:lvl w:ilvl="0" w:tplc="A472552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7057B"/>
    <w:multiLevelType w:val="multilevel"/>
    <w:tmpl w:val="0464E2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FF034E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1606AA5"/>
    <w:multiLevelType w:val="multilevel"/>
    <w:tmpl w:val="0464E2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5AD7367"/>
    <w:multiLevelType w:val="hybridMultilevel"/>
    <w:tmpl w:val="4EB4E4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D45CD"/>
    <w:multiLevelType w:val="hybridMultilevel"/>
    <w:tmpl w:val="06CC1B0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D0A49"/>
    <w:multiLevelType w:val="hybridMultilevel"/>
    <w:tmpl w:val="65446CD0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7B02AD"/>
    <w:multiLevelType w:val="multilevel"/>
    <w:tmpl w:val="123CD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7FE23EE"/>
    <w:multiLevelType w:val="hybridMultilevel"/>
    <w:tmpl w:val="C4E86AF0"/>
    <w:lvl w:ilvl="0" w:tplc="CCCC2D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A6086"/>
    <w:multiLevelType w:val="multilevel"/>
    <w:tmpl w:val="0464E2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DF75531"/>
    <w:multiLevelType w:val="multilevel"/>
    <w:tmpl w:val="0464E2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FF81C48"/>
    <w:multiLevelType w:val="hybridMultilevel"/>
    <w:tmpl w:val="65CCBF5A"/>
    <w:lvl w:ilvl="0" w:tplc="88F81F7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9208E"/>
    <w:multiLevelType w:val="hybridMultilevel"/>
    <w:tmpl w:val="D0A869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A465A"/>
    <w:multiLevelType w:val="hybridMultilevel"/>
    <w:tmpl w:val="D2BC164C"/>
    <w:lvl w:ilvl="0" w:tplc="16A87D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7083E"/>
    <w:multiLevelType w:val="multilevel"/>
    <w:tmpl w:val="5192C3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2.%2.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96D7AF7"/>
    <w:multiLevelType w:val="multilevel"/>
    <w:tmpl w:val="1068BC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598C177C"/>
    <w:multiLevelType w:val="hybridMultilevel"/>
    <w:tmpl w:val="4EDA67AE"/>
    <w:lvl w:ilvl="0" w:tplc="88F81F7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D6E53"/>
    <w:multiLevelType w:val="hybridMultilevel"/>
    <w:tmpl w:val="06CC1B0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808BC"/>
    <w:multiLevelType w:val="hybridMultilevel"/>
    <w:tmpl w:val="6ED65F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40EB9"/>
    <w:multiLevelType w:val="multilevel"/>
    <w:tmpl w:val="0AF6D2FC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05273A7"/>
    <w:multiLevelType w:val="hybridMultilevel"/>
    <w:tmpl w:val="50008E0C"/>
    <w:lvl w:ilvl="0" w:tplc="88F81F7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9E0067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2C863ED"/>
    <w:multiLevelType w:val="hybridMultilevel"/>
    <w:tmpl w:val="91ECB4CE"/>
    <w:lvl w:ilvl="0" w:tplc="88F81F7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997B6E"/>
    <w:multiLevelType w:val="hybridMultilevel"/>
    <w:tmpl w:val="4EB4E4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15396"/>
    <w:multiLevelType w:val="hybridMultilevel"/>
    <w:tmpl w:val="DEF6175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73720F"/>
    <w:multiLevelType w:val="hybridMultilevel"/>
    <w:tmpl w:val="4EB4E4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54302"/>
    <w:multiLevelType w:val="hybridMultilevel"/>
    <w:tmpl w:val="E4505026"/>
    <w:lvl w:ilvl="0" w:tplc="88F81F7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2479E9"/>
    <w:multiLevelType w:val="hybridMultilevel"/>
    <w:tmpl w:val="6BDC5C9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4009CD"/>
    <w:multiLevelType w:val="hybridMultilevel"/>
    <w:tmpl w:val="636A754A"/>
    <w:lvl w:ilvl="0" w:tplc="88F81F7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605ECA"/>
    <w:multiLevelType w:val="hybridMultilevel"/>
    <w:tmpl w:val="4992BC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35945"/>
    <w:multiLevelType w:val="hybridMultilevel"/>
    <w:tmpl w:val="C98A5C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3"/>
  </w:num>
  <w:num w:numId="4">
    <w:abstractNumId w:val="29"/>
  </w:num>
  <w:num w:numId="5">
    <w:abstractNumId w:val="21"/>
  </w:num>
  <w:num w:numId="6">
    <w:abstractNumId w:val="36"/>
  </w:num>
  <w:num w:numId="7">
    <w:abstractNumId w:val="1"/>
  </w:num>
  <w:num w:numId="8">
    <w:abstractNumId w:val="38"/>
  </w:num>
  <w:num w:numId="9">
    <w:abstractNumId w:val="26"/>
  </w:num>
  <w:num w:numId="10">
    <w:abstractNumId w:val="30"/>
  </w:num>
  <w:num w:numId="11">
    <w:abstractNumId w:val="32"/>
  </w:num>
  <w:num w:numId="12">
    <w:abstractNumId w:val="39"/>
  </w:num>
  <w:num w:numId="13">
    <w:abstractNumId w:val="4"/>
  </w:num>
  <w:num w:numId="14">
    <w:abstractNumId w:val="10"/>
  </w:num>
  <w:num w:numId="15">
    <w:abstractNumId w:val="20"/>
  </w:num>
  <w:num w:numId="16">
    <w:abstractNumId w:val="25"/>
  </w:num>
  <w:num w:numId="17">
    <w:abstractNumId w:val="37"/>
  </w:num>
  <w:num w:numId="18">
    <w:abstractNumId w:val="40"/>
  </w:num>
  <w:num w:numId="19">
    <w:abstractNumId w:val="9"/>
  </w:num>
  <w:num w:numId="20">
    <w:abstractNumId w:val="27"/>
  </w:num>
  <w:num w:numId="21">
    <w:abstractNumId w:val="15"/>
  </w:num>
  <w:num w:numId="22">
    <w:abstractNumId w:val="11"/>
  </w:num>
  <w:num w:numId="23">
    <w:abstractNumId w:val="6"/>
  </w:num>
  <w:num w:numId="24">
    <w:abstractNumId w:val="5"/>
  </w:num>
  <w:num w:numId="25">
    <w:abstractNumId w:val="0"/>
  </w:num>
  <w:num w:numId="26">
    <w:abstractNumId w:val="13"/>
  </w:num>
  <w:num w:numId="27">
    <w:abstractNumId w:val="19"/>
  </w:num>
  <w:num w:numId="28">
    <w:abstractNumId w:val="7"/>
  </w:num>
  <w:num w:numId="29">
    <w:abstractNumId w:val="12"/>
  </w:num>
  <w:num w:numId="30">
    <w:abstractNumId w:val="24"/>
  </w:num>
  <w:num w:numId="31">
    <w:abstractNumId w:val="8"/>
  </w:num>
  <w:num w:numId="32">
    <w:abstractNumId w:val="31"/>
  </w:num>
  <w:num w:numId="33">
    <w:abstractNumId w:val="17"/>
  </w:num>
  <w:num w:numId="34">
    <w:abstractNumId w:val="2"/>
  </w:num>
  <w:num w:numId="35">
    <w:abstractNumId w:val="28"/>
  </w:num>
  <w:num w:numId="36">
    <w:abstractNumId w:val="16"/>
  </w:num>
  <w:num w:numId="37">
    <w:abstractNumId w:val="34"/>
  </w:num>
  <w:num w:numId="38">
    <w:abstractNumId w:val="33"/>
  </w:num>
  <w:num w:numId="39">
    <w:abstractNumId w:val="14"/>
  </w:num>
  <w:num w:numId="40">
    <w:abstractNumId w:val="35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C9"/>
    <w:rsid w:val="00014270"/>
    <w:rsid w:val="00020057"/>
    <w:rsid w:val="00022B7D"/>
    <w:rsid w:val="00031C33"/>
    <w:rsid w:val="000443FB"/>
    <w:rsid w:val="000802CA"/>
    <w:rsid w:val="000921C4"/>
    <w:rsid w:val="00097252"/>
    <w:rsid w:val="000A255F"/>
    <w:rsid w:val="000A64EF"/>
    <w:rsid w:val="000A72A2"/>
    <w:rsid w:val="000B0B51"/>
    <w:rsid w:val="000C6164"/>
    <w:rsid w:val="000D22F5"/>
    <w:rsid w:val="000D6225"/>
    <w:rsid w:val="000E5A2E"/>
    <w:rsid w:val="0010154D"/>
    <w:rsid w:val="00102796"/>
    <w:rsid w:val="00114756"/>
    <w:rsid w:val="00117F7C"/>
    <w:rsid w:val="00125ED6"/>
    <w:rsid w:val="0016154E"/>
    <w:rsid w:val="001630A7"/>
    <w:rsid w:val="0016336A"/>
    <w:rsid w:val="00163B7C"/>
    <w:rsid w:val="0017018D"/>
    <w:rsid w:val="0017688B"/>
    <w:rsid w:val="001822DB"/>
    <w:rsid w:val="001868CF"/>
    <w:rsid w:val="001912AD"/>
    <w:rsid w:val="00192411"/>
    <w:rsid w:val="00194C7F"/>
    <w:rsid w:val="001A0EE4"/>
    <w:rsid w:val="001B02EA"/>
    <w:rsid w:val="001C3048"/>
    <w:rsid w:val="001C680A"/>
    <w:rsid w:val="001D6550"/>
    <w:rsid w:val="001E6A0B"/>
    <w:rsid w:val="001E6E45"/>
    <w:rsid w:val="001F17FA"/>
    <w:rsid w:val="001F517D"/>
    <w:rsid w:val="00200DCA"/>
    <w:rsid w:val="00202193"/>
    <w:rsid w:val="00214E73"/>
    <w:rsid w:val="00221470"/>
    <w:rsid w:val="00224C9D"/>
    <w:rsid w:val="002370A6"/>
    <w:rsid w:val="0024704D"/>
    <w:rsid w:val="00254A44"/>
    <w:rsid w:val="0025766F"/>
    <w:rsid w:val="00272F85"/>
    <w:rsid w:val="00273038"/>
    <w:rsid w:val="002732EE"/>
    <w:rsid w:val="002838F9"/>
    <w:rsid w:val="0028603C"/>
    <w:rsid w:val="00293A77"/>
    <w:rsid w:val="002948D3"/>
    <w:rsid w:val="002B4F3B"/>
    <w:rsid w:val="002C4BEE"/>
    <w:rsid w:val="002C558B"/>
    <w:rsid w:val="002D0B34"/>
    <w:rsid w:val="002D6B50"/>
    <w:rsid w:val="002F1072"/>
    <w:rsid w:val="00311DC9"/>
    <w:rsid w:val="00313533"/>
    <w:rsid w:val="00320CBC"/>
    <w:rsid w:val="00322072"/>
    <w:rsid w:val="00323FD3"/>
    <w:rsid w:val="003374AB"/>
    <w:rsid w:val="003555B0"/>
    <w:rsid w:val="0035605D"/>
    <w:rsid w:val="0035710D"/>
    <w:rsid w:val="0036368B"/>
    <w:rsid w:val="00380BE3"/>
    <w:rsid w:val="00391E39"/>
    <w:rsid w:val="003B2432"/>
    <w:rsid w:val="003B5B26"/>
    <w:rsid w:val="003C5490"/>
    <w:rsid w:val="003C56BB"/>
    <w:rsid w:val="003C5F53"/>
    <w:rsid w:val="003E27EE"/>
    <w:rsid w:val="003F352F"/>
    <w:rsid w:val="003F6CE5"/>
    <w:rsid w:val="003F7383"/>
    <w:rsid w:val="00406533"/>
    <w:rsid w:val="004067FE"/>
    <w:rsid w:val="00412370"/>
    <w:rsid w:val="00422307"/>
    <w:rsid w:val="0042270D"/>
    <w:rsid w:val="0042387D"/>
    <w:rsid w:val="00423B21"/>
    <w:rsid w:val="00430E0D"/>
    <w:rsid w:val="004370EB"/>
    <w:rsid w:val="0045141B"/>
    <w:rsid w:val="00457109"/>
    <w:rsid w:val="00463347"/>
    <w:rsid w:val="00464F08"/>
    <w:rsid w:val="004661A0"/>
    <w:rsid w:val="00471178"/>
    <w:rsid w:val="004734EF"/>
    <w:rsid w:val="00481F4A"/>
    <w:rsid w:val="004837A0"/>
    <w:rsid w:val="004B1B41"/>
    <w:rsid w:val="004B7239"/>
    <w:rsid w:val="004C3676"/>
    <w:rsid w:val="004C3AF7"/>
    <w:rsid w:val="004C3ED8"/>
    <w:rsid w:val="004C78B9"/>
    <w:rsid w:val="004C794A"/>
    <w:rsid w:val="004D5A84"/>
    <w:rsid w:val="004E0C80"/>
    <w:rsid w:val="004F3532"/>
    <w:rsid w:val="004F71EA"/>
    <w:rsid w:val="00500746"/>
    <w:rsid w:val="00504480"/>
    <w:rsid w:val="0050578D"/>
    <w:rsid w:val="00513E7B"/>
    <w:rsid w:val="005251C6"/>
    <w:rsid w:val="00530098"/>
    <w:rsid w:val="00532757"/>
    <w:rsid w:val="00532D18"/>
    <w:rsid w:val="00533346"/>
    <w:rsid w:val="00553123"/>
    <w:rsid w:val="00565CCC"/>
    <w:rsid w:val="00575876"/>
    <w:rsid w:val="00577BFD"/>
    <w:rsid w:val="00584C26"/>
    <w:rsid w:val="005877F8"/>
    <w:rsid w:val="00595D92"/>
    <w:rsid w:val="005A40EC"/>
    <w:rsid w:val="005B6E53"/>
    <w:rsid w:val="005C1F5C"/>
    <w:rsid w:val="005D7649"/>
    <w:rsid w:val="005E0710"/>
    <w:rsid w:val="005E5E93"/>
    <w:rsid w:val="005E724A"/>
    <w:rsid w:val="005F34E1"/>
    <w:rsid w:val="005F791B"/>
    <w:rsid w:val="006020C0"/>
    <w:rsid w:val="006038A5"/>
    <w:rsid w:val="0060701E"/>
    <w:rsid w:val="00630132"/>
    <w:rsid w:val="006315A1"/>
    <w:rsid w:val="0063382B"/>
    <w:rsid w:val="00643706"/>
    <w:rsid w:val="00654DB4"/>
    <w:rsid w:val="00655D25"/>
    <w:rsid w:val="00657E88"/>
    <w:rsid w:val="006640CA"/>
    <w:rsid w:val="0066604C"/>
    <w:rsid w:val="006702D0"/>
    <w:rsid w:val="006752D1"/>
    <w:rsid w:val="00677EA6"/>
    <w:rsid w:val="006830B1"/>
    <w:rsid w:val="00691784"/>
    <w:rsid w:val="0069315B"/>
    <w:rsid w:val="006A0CAA"/>
    <w:rsid w:val="006A799B"/>
    <w:rsid w:val="006B07CD"/>
    <w:rsid w:val="006C00E9"/>
    <w:rsid w:val="006C7417"/>
    <w:rsid w:val="006E4DA4"/>
    <w:rsid w:val="007245EB"/>
    <w:rsid w:val="00730AD3"/>
    <w:rsid w:val="00750FA5"/>
    <w:rsid w:val="007574C4"/>
    <w:rsid w:val="007621CE"/>
    <w:rsid w:val="00762837"/>
    <w:rsid w:val="00763105"/>
    <w:rsid w:val="007654F6"/>
    <w:rsid w:val="007723BF"/>
    <w:rsid w:val="00784D6C"/>
    <w:rsid w:val="00796381"/>
    <w:rsid w:val="007A4450"/>
    <w:rsid w:val="007A5AC4"/>
    <w:rsid w:val="007C0F78"/>
    <w:rsid w:val="007D06D0"/>
    <w:rsid w:val="007E07F1"/>
    <w:rsid w:val="007E6299"/>
    <w:rsid w:val="007E6658"/>
    <w:rsid w:val="00800155"/>
    <w:rsid w:val="00800E73"/>
    <w:rsid w:val="008017C5"/>
    <w:rsid w:val="00806470"/>
    <w:rsid w:val="00812C31"/>
    <w:rsid w:val="00825ADC"/>
    <w:rsid w:val="008306D4"/>
    <w:rsid w:val="008317C3"/>
    <w:rsid w:val="008435C4"/>
    <w:rsid w:val="00851E2B"/>
    <w:rsid w:val="00853EB0"/>
    <w:rsid w:val="00870B06"/>
    <w:rsid w:val="00881228"/>
    <w:rsid w:val="0088462B"/>
    <w:rsid w:val="00886FD4"/>
    <w:rsid w:val="00897EC1"/>
    <w:rsid w:val="008B0441"/>
    <w:rsid w:val="008B7511"/>
    <w:rsid w:val="008B75BB"/>
    <w:rsid w:val="008C094B"/>
    <w:rsid w:val="008C3949"/>
    <w:rsid w:val="008D1194"/>
    <w:rsid w:val="008D28E0"/>
    <w:rsid w:val="008E3EF4"/>
    <w:rsid w:val="008F06D8"/>
    <w:rsid w:val="008F5D0B"/>
    <w:rsid w:val="008F6440"/>
    <w:rsid w:val="00905F9A"/>
    <w:rsid w:val="00911744"/>
    <w:rsid w:val="00911FE1"/>
    <w:rsid w:val="009145DF"/>
    <w:rsid w:val="00924146"/>
    <w:rsid w:val="009319F0"/>
    <w:rsid w:val="00934710"/>
    <w:rsid w:val="0094033F"/>
    <w:rsid w:val="00941E55"/>
    <w:rsid w:val="00951A77"/>
    <w:rsid w:val="00955F7D"/>
    <w:rsid w:val="00974C94"/>
    <w:rsid w:val="009A576A"/>
    <w:rsid w:val="009B6831"/>
    <w:rsid w:val="009C5186"/>
    <w:rsid w:val="009D1498"/>
    <w:rsid w:val="009D57E6"/>
    <w:rsid w:val="009E59F2"/>
    <w:rsid w:val="009F1392"/>
    <w:rsid w:val="009F7617"/>
    <w:rsid w:val="00A170A0"/>
    <w:rsid w:val="00A27749"/>
    <w:rsid w:val="00A32857"/>
    <w:rsid w:val="00A33920"/>
    <w:rsid w:val="00A34D8C"/>
    <w:rsid w:val="00A353B2"/>
    <w:rsid w:val="00A36CDC"/>
    <w:rsid w:val="00A50944"/>
    <w:rsid w:val="00A5500E"/>
    <w:rsid w:val="00A56339"/>
    <w:rsid w:val="00A57840"/>
    <w:rsid w:val="00A63918"/>
    <w:rsid w:val="00A665BA"/>
    <w:rsid w:val="00A934AC"/>
    <w:rsid w:val="00A93F1E"/>
    <w:rsid w:val="00AA10A7"/>
    <w:rsid w:val="00AB63A8"/>
    <w:rsid w:val="00AC1F6D"/>
    <w:rsid w:val="00AC3ED9"/>
    <w:rsid w:val="00AC3F0E"/>
    <w:rsid w:val="00AC6348"/>
    <w:rsid w:val="00AD5950"/>
    <w:rsid w:val="00AE3CA7"/>
    <w:rsid w:val="00AF2685"/>
    <w:rsid w:val="00AF4E44"/>
    <w:rsid w:val="00B23BAC"/>
    <w:rsid w:val="00B23C26"/>
    <w:rsid w:val="00B26062"/>
    <w:rsid w:val="00B377F0"/>
    <w:rsid w:val="00B451A8"/>
    <w:rsid w:val="00B505FE"/>
    <w:rsid w:val="00B52C11"/>
    <w:rsid w:val="00B52F01"/>
    <w:rsid w:val="00B6529A"/>
    <w:rsid w:val="00B706C0"/>
    <w:rsid w:val="00B77381"/>
    <w:rsid w:val="00B87E30"/>
    <w:rsid w:val="00B909A5"/>
    <w:rsid w:val="00BA0BAF"/>
    <w:rsid w:val="00BA625F"/>
    <w:rsid w:val="00BC0042"/>
    <w:rsid w:val="00BC0A22"/>
    <w:rsid w:val="00BD6EAB"/>
    <w:rsid w:val="00BD73D0"/>
    <w:rsid w:val="00BE654A"/>
    <w:rsid w:val="00BE70F7"/>
    <w:rsid w:val="00BF5404"/>
    <w:rsid w:val="00C00004"/>
    <w:rsid w:val="00C02004"/>
    <w:rsid w:val="00C06404"/>
    <w:rsid w:val="00C066FC"/>
    <w:rsid w:val="00C07299"/>
    <w:rsid w:val="00C23740"/>
    <w:rsid w:val="00C31F21"/>
    <w:rsid w:val="00C401C7"/>
    <w:rsid w:val="00C561F9"/>
    <w:rsid w:val="00C81EED"/>
    <w:rsid w:val="00C95BF3"/>
    <w:rsid w:val="00C95F44"/>
    <w:rsid w:val="00CA1940"/>
    <w:rsid w:val="00CB0127"/>
    <w:rsid w:val="00CB18C5"/>
    <w:rsid w:val="00CB2D43"/>
    <w:rsid w:val="00CB2E75"/>
    <w:rsid w:val="00CC30E7"/>
    <w:rsid w:val="00CD143F"/>
    <w:rsid w:val="00CD3A92"/>
    <w:rsid w:val="00CD4B7A"/>
    <w:rsid w:val="00CD5444"/>
    <w:rsid w:val="00CD6FB8"/>
    <w:rsid w:val="00CD75EC"/>
    <w:rsid w:val="00CE1A34"/>
    <w:rsid w:val="00CE4BB9"/>
    <w:rsid w:val="00CF0FF5"/>
    <w:rsid w:val="00D0015F"/>
    <w:rsid w:val="00D024E9"/>
    <w:rsid w:val="00D06242"/>
    <w:rsid w:val="00D423B3"/>
    <w:rsid w:val="00D433E0"/>
    <w:rsid w:val="00D43EAB"/>
    <w:rsid w:val="00D462EF"/>
    <w:rsid w:val="00D5628F"/>
    <w:rsid w:val="00D6444F"/>
    <w:rsid w:val="00D70555"/>
    <w:rsid w:val="00D831A2"/>
    <w:rsid w:val="00D9122C"/>
    <w:rsid w:val="00D923B0"/>
    <w:rsid w:val="00DA3FFF"/>
    <w:rsid w:val="00DB3ED5"/>
    <w:rsid w:val="00DB70AC"/>
    <w:rsid w:val="00DB7264"/>
    <w:rsid w:val="00DB770F"/>
    <w:rsid w:val="00DC56DB"/>
    <w:rsid w:val="00DC73D9"/>
    <w:rsid w:val="00DE16D5"/>
    <w:rsid w:val="00DE1909"/>
    <w:rsid w:val="00DF3A87"/>
    <w:rsid w:val="00DF50B6"/>
    <w:rsid w:val="00DF5192"/>
    <w:rsid w:val="00E0177E"/>
    <w:rsid w:val="00E155D5"/>
    <w:rsid w:val="00E20052"/>
    <w:rsid w:val="00E27821"/>
    <w:rsid w:val="00E322EF"/>
    <w:rsid w:val="00E40764"/>
    <w:rsid w:val="00E414EF"/>
    <w:rsid w:val="00E50C79"/>
    <w:rsid w:val="00E54B1F"/>
    <w:rsid w:val="00E55BAB"/>
    <w:rsid w:val="00E64C89"/>
    <w:rsid w:val="00E64E56"/>
    <w:rsid w:val="00E65683"/>
    <w:rsid w:val="00E855B7"/>
    <w:rsid w:val="00E85A4D"/>
    <w:rsid w:val="00E9090F"/>
    <w:rsid w:val="00E9242D"/>
    <w:rsid w:val="00E930D0"/>
    <w:rsid w:val="00E94391"/>
    <w:rsid w:val="00EB167F"/>
    <w:rsid w:val="00EC28D5"/>
    <w:rsid w:val="00EC6356"/>
    <w:rsid w:val="00ED116B"/>
    <w:rsid w:val="00ED1A08"/>
    <w:rsid w:val="00EE7E7F"/>
    <w:rsid w:val="00F02DDB"/>
    <w:rsid w:val="00F269AF"/>
    <w:rsid w:val="00F3789D"/>
    <w:rsid w:val="00F53AB3"/>
    <w:rsid w:val="00F64371"/>
    <w:rsid w:val="00F6483B"/>
    <w:rsid w:val="00F74EBC"/>
    <w:rsid w:val="00F81142"/>
    <w:rsid w:val="00F9228B"/>
    <w:rsid w:val="00FA6F5E"/>
    <w:rsid w:val="00FA7B60"/>
    <w:rsid w:val="00FB32C4"/>
    <w:rsid w:val="00FC01E2"/>
    <w:rsid w:val="00FC778A"/>
    <w:rsid w:val="00FD62F2"/>
    <w:rsid w:val="00FE16F8"/>
    <w:rsid w:val="00FE3C48"/>
    <w:rsid w:val="00FE4627"/>
    <w:rsid w:val="00FE4C04"/>
    <w:rsid w:val="00FF5980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C96ACB"/>
  <w15:chartTrackingRefBased/>
  <w15:docId w15:val="{6EE26FA4-B69A-4481-84B2-A9667D2E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1"/>
    <w:qFormat/>
    <w:rsid w:val="00BF5404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Arial" w:eastAsia="Arial" w:hAnsi="Arial" w:cs="Arial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11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B3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B32C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7631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63105"/>
  </w:style>
  <w:style w:type="paragraph" w:styleId="Sidefod">
    <w:name w:val="footer"/>
    <w:basedOn w:val="Normal"/>
    <w:link w:val="SidefodTegn"/>
    <w:uiPriority w:val="99"/>
    <w:unhideWhenUsed/>
    <w:rsid w:val="007631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63105"/>
  </w:style>
  <w:style w:type="table" w:customStyle="1" w:styleId="Tabel-Gitter1">
    <w:name w:val="Tabel - Gitter1"/>
    <w:basedOn w:val="Tabel-Normal"/>
    <w:next w:val="Tabel-Gitter"/>
    <w:uiPriority w:val="39"/>
    <w:rsid w:val="00272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72F85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1"/>
    <w:rsid w:val="00BF5404"/>
    <w:rPr>
      <w:rFonts w:ascii="Arial" w:eastAsia="Arial" w:hAnsi="Arial" w:cs="Arial"/>
      <w:lang w:val="en-US"/>
    </w:rPr>
  </w:style>
  <w:style w:type="paragraph" w:styleId="NormalWeb">
    <w:name w:val="Normal (Web)"/>
    <w:basedOn w:val="Normal"/>
    <w:uiPriority w:val="99"/>
    <w:semiHidden/>
    <w:unhideWhenUsed/>
    <w:rsid w:val="004B1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1">
    <w:name w:val="p1"/>
    <w:basedOn w:val="Normal"/>
    <w:rsid w:val="00B909A5"/>
    <w:pPr>
      <w:spacing w:after="0" w:line="240" w:lineRule="auto"/>
    </w:pPr>
    <w:rPr>
      <w:rFonts w:ascii="Calibri" w:eastAsiaTheme="minorEastAsia" w:hAnsi="Calibri" w:cs="Times New Roman"/>
      <w:color w:val="1E497D"/>
      <w:sz w:val="17"/>
      <w:szCs w:val="17"/>
      <w:lang w:val="nb-NO" w:eastAsia="nb-NO"/>
    </w:rPr>
  </w:style>
  <w:style w:type="character" w:styleId="Hyperlink">
    <w:name w:val="Hyperlink"/>
    <w:basedOn w:val="Standardskrifttypeiafsnit"/>
    <w:uiPriority w:val="99"/>
    <w:rsid w:val="00533346"/>
    <w:rPr>
      <w:color w:val="0000FF"/>
      <w:u w:val="single"/>
    </w:rPr>
  </w:style>
  <w:style w:type="paragraph" w:styleId="Brdtekst">
    <w:name w:val="Body Text"/>
    <w:basedOn w:val="Normal"/>
    <w:link w:val="BrdtekstTegn"/>
    <w:uiPriority w:val="1"/>
    <w:qFormat/>
    <w:rsid w:val="00533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533346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D43D383-C1C0-4F7B-9DC2-028BD1948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%Company%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Runa Sværd</dc:creator>
  <cp:keywords/>
  <dc:description/>
  <cp:lastModifiedBy>Joan Melgaard Rasmussen</cp:lastModifiedBy>
  <cp:revision>5</cp:revision>
  <cp:lastPrinted>2020-06-24T10:53:00Z</cp:lastPrinted>
  <dcterms:created xsi:type="dcterms:W3CDTF">2020-08-14T15:57:00Z</dcterms:created>
  <dcterms:modified xsi:type="dcterms:W3CDTF">2020-08-27T11:39:00Z</dcterms:modified>
</cp:coreProperties>
</file>